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5461" w14:textId="2EFBE9E3" w:rsidR="00327D12" w:rsidRPr="00A20E13" w:rsidRDefault="004F5A42" w:rsidP="00B1213F">
      <w:pPr>
        <w:spacing w:line="276" w:lineRule="auto"/>
        <w:rPr>
          <w:u w:val="single"/>
        </w:rPr>
      </w:pPr>
      <w:r w:rsidRPr="00A20E13">
        <w:rPr>
          <w:u w:val="single"/>
        </w:rPr>
        <w:t xml:space="preserve">Triumph Scrambler </w:t>
      </w:r>
      <w:proofErr w:type="spellStart"/>
      <w:r w:rsidRPr="00A20E13">
        <w:rPr>
          <w:u w:val="single"/>
        </w:rPr>
        <w:t>Xe</w:t>
      </w:r>
      <w:proofErr w:type="spellEnd"/>
      <w:r w:rsidRPr="00A20E13">
        <w:rPr>
          <w:u w:val="single"/>
        </w:rPr>
        <w:t xml:space="preserve"> </w:t>
      </w:r>
      <w:proofErr w:type="spellStart"/>
      <w:r w:rsidRPr="00A20E13">
        <w:rPr>
          <w:u w:val="single"/>
        </w:rPr>
        <w:t>Xc</w:t>
      </w:r>
      <w:proofErr w:type="spellEnd"/>
      <w:r w:rsidRPr="00A20E13">
        <w:rPr>
          <w:u w:val="single"/>
        </w:rPr>
        <w:t xml:space="preserve"> Tail Tidy Installation Instructions.</w:t>
      </w:r>
    </w:p>
    <w:p w14:paraId="11487273" w14:textId="235B561C" w:rsidR="004F5A42" w:rsidRDefault="004F5A42" w:rsidP="00B1213F">
      <w:pPr>
        <w:spacing w:line="276" w:lineRule="auto"/>
      </w:pPr>
    </w:p>
    <w:p w14:paraId="344FEC1C" w14:textId="275EC4BF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>Remove Seat</w:t>
      </w:r>
      <w:r w:rsidR="003B78F0">
        <w:t>.</w:t>
      </w:r>
    </w:p>
    <w:p w14:paraId="012EB3E3" w14:textId="23D2E4F5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Remove inner plastic tray held in with three screws. The front two </w:t>
      </w:r>
      <w:r w:rsidR="00A20E13">
        <w:t>have no</w:t>
      </w:r>
      <w:r>
        <w:t xml:space="preserve"> nut on them. The rear one has a stepped washer on it.</w:t>
      </w:r>
    </w:p>
    <w:p w14:paraId="094C5D51" w14:textId="676F05AC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Lift up and set aside. You don’t need to unplug the </w:t>
      </w:r>
      <w:r w:rsidR="00A20E13">
        <w:t xml:space="preserve">2 </w:t>
      </w:r>
      <w:r>
        <w:t>cable</w:t>
      </w:r>
      <w:r w:rsidR="00A20E13">
        <w:t>s</w:t>
      </w:r>
      <w:r>
        <w:t>.</w:t>
      </w:r>
    </w:p>
    <w:p w14:paraId="661BB91B" w14:textId="77777777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>Under the seat is a while connector for the rear lights. Unplug.</w:t>
      </w:r>
    </w:p>
    <w:p w14:paraId="5AB02486" w14:textId="1642A033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>Under the mud guard there are two bolts near the rear sh</w:t>
      </w:r>
      <w:r w:rsidR="00EE12A9">
        <w:t>o</w:t>
      </w:r>
      <w:r>
        <w:t xml:space="preserve">cks. Undo these. They may be very tight with </w:t>
      </w:r>
      <w:r w:rsidR="003E3023">
        <w:t>thread lock</w:t>
      </w:r>
      <w:r>
        <w:t>.</w:t>
      </w:r>
    </w:p>
    <w:p w14:paraId="7EE6116A" w14:textId="10DE5AB1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Now around the seat lock are 4 bolts </w:t>
      </w:r>
      <w:r w:rsidR="003E3023">
        <w:t>with</w:t>
      </w:r>
      <w:r>
        <w:t xml:space="preserve"> a </w:t>
      </w:r>
      <w:proofErr w:type="spellStart"/>
      <w:r>
        <w:t>torx</w:t>
      </w:r>
      <w:proofErr w:type="spellEnd"/>
      <w:r>
        <w:t xml:space="preserve"> drive. Loosen bolts. With these removed the mud guard will fall off. There are 4 top hat washers between the mudguard and bike frame. Don’t lose them.</w:t>
      </w:r>
    </w:p>
    <w:p w14:paraId="5E7A2DC4" w14:textId="77777777" w:rsidR="004F5A42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You can now work on the tail in isolation. </w:t>
      </w:r>
    </w:p>
    <w:p w14:paraId="46EB9CBA" w14:textId="3AB982CF" w:rsidR="003E3023" w:rsidRDefault="004F5A42" w:rsidP="00B1213F">
      <w:pPr>
        <w:pStyle w:val="ListParagraph"/>
        <w:numPr>
          <w:ilvl w:val="0"/>
          <w:numId w:val="1"/>
        </w:numPr>
        <w:spacing w:line="276" w:lineRule="auto"/>
      </w:pPr>
      <w:r>
        <w:t>Remove the bolts securing the arch liner from the metal mug guard.</w:t>
      </w:r>
    </w:p>
    <w:p w14:paraId="79DC13F1" w14:textId="6E365A5E" w:rsidR="003E3023" w:rsidRDefault="003E3023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Now you will need to strip out the indicators and </w:t>
      </w:r>
      <w:r w:rsidR="00A20E13">
        <w:t>taillight</w:t>
      </w:r>
      <w:r>
        <w:t xml:space="preserve"> if you are reusing it</w:t>
      </w:r>
      <w:r w:rsidR="003B78F0">
        <w:t>.</w:t>
      </w:r>
    </w:p>
    <w:p w14:paraId="049B8CB6" w14:textId="1D919D6A" w:rsidR="003E3023" w:rsidRDefault="003E3023" w:rsidP="00B1213F">
      <w:pPr>
        <w:pStyle w:val="ListParagraph"/>
        <w:numPr>
          <w:ilvl w:val="0"/>
          <w:numId w:val="1"/>
        </w:numPr>
        <w:spacing w:line="276" w:lineRule="auto"/>
      </w:pPr>
      <w:r>
        <w:t>You will now need to cut the arch liner just next to the rebated hol</w:t>
      </w:r>
      <w:r w:rsidR="00A121E8">
        <w:t>e</w:t>
      </w:r>
      <w:r>
        <w:t xml:space="preserve">s for bolting it on as per the picture. </w:t>
      </w:r>
      <w:r w:rsidR="00BB5858">
        <w:t xml:space="preserve">(if you ever need to put your bike back to factory standard these liners are available for around £70 </w:t>
      </w:r>
      <w:r w:rsidR="00B1213F">
        <w:t>from Triumph.</w:t>
      </w:r>
      <w:r w:rsidR="00370EC6">
        <w:t xml:space="preserve"> A good hacksaw and a file make easy work of this. Some fettling at the sides of the plastic liner may be required if </w:t>
      </w:r>
      <w:r w:rsidR="00E64BB1">
        <w:t>you are using the indicator bracket.</w:t>
      </w:r>
      <w:r w:rsidR="00A20E13">
        <w:rPr>
          <w:noProof/>
        </w:rPr>
        <w:drawing>
          <wp:inline distT="0" distB="0" distL="0" distR="0" wp14:anchorId="753BC0AF" wp14:editId="626F1720">
            <wp:extent cx="572452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8AAE" w14:textId="10208D81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>Fit lights to tail tidy as require</w:t>
      </w:r>
      <w:r w:rsidR="00E64BB1">
        <w:t>d</w:t>
      </w:r>
      <w:r>
        <w:t xml:space="preserve"> and secure cables loosely </w:t>
      </w:r>
    </w:p>
    <w:p w14:paraId="12A746C5" w14:textId="21EAB2C0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Put tail tidy over the two studs on the metal mud guard.</w:t>
      </w:r>
      <w:r w:rsidR="00B04F00">
        <w:t xml:space="preserve"> Fit the two plastic spacers between the </w:t>
      </w:r>
      <w:r w:rsidR="009570DC">
        <w:t xml:space="preserve">tail tidy and the guard. </w:t>
      </w:r>
      <w:r w:rsidR="00B1213F">
        <w:t>If you are using the indicator bracket fit this also.</w:t>
      </w:r>
    </w:p>
    <w:p w14:paraId="6D85F26F" w14:textId="4FE32902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>Put in central 6mm screw then tighten</w:t>
      </w:r>
      <w:r w:rsidR="009570DC">
        <w:t xml:space="preserve"> and use plastic spacer between the tail tidy and the guard</w:t>
      </w:r>
      <w:r>
        <w:t xml:space="preserve">. </w:t>
      </w:r>
      <w:r w:rsidR="00A121E8">
        <w:t xml:space="preserve">(see </w:t>
      </w:r>
      <w:r w:rsidR="00B04F00">
        <w:t>point 10)</w:t>
      </w:r>
    </w:p>
    <w:p w14:paraId="689DD84B" w14:textId="4906554B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>Route light loom and secure in please.</w:t>
      </w:r>
    </w:p>
    <w:p w14:paraId="130303ED" w14:textId="33DEEFE1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Lay on plastic arc liner and refit screw in reverse order to what you removed them. </w:t>
      </w:r>
    </w:p>
    <w:p w14:paraId="0AA54CC1" w14:textId="29306C2F" w:rsidR="00A20E13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>Fit arch to bike.</w:t>
      </w:r>
    </w:p>
    <w:p w14:paraId="30185027" w14:textId="77777777" w:rsidR="00CD0A50" w:rsidRDefault="00A20E13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Don’t forget to connect your white light plug. </w:t>
      </w:r>
    </w:p>
    <w:p w14:paraId="41B30258" w14:textId="2F6020F8" w:rsidR="00A20E13" w:rsidRDefault="0030320F" w:rsidP="00B1213F">
      <w:pPr>
        <w:pStyle w:val="ListParagraph"/>
        <w:numPr>
          <w:ilvl w:val="0"/>
          <w:numId w:val="1"/>
        </w:numPr>
        <w:spacing w:line="276" w:lineRule="auto"/>
      </w:pPr>
      <w:r>
        <w:t xml:space="preserve">Refit the plastic tray and all you have </w:t>
      </w:r>
      <w:r w:rsidR="004B14FD">
        <w:t>left</w:t>
      </w:r>
      <w:r>
        <w:t xml:space="preserve"> to do is hang a number plate</w:t>
      </w:r>
      <w:r w:rsidR="004B14FD">
        <w:t xml:space="preserve"> off the bracket.</w:t>
      </w:r>
      <w:r w:rsidR="00A20E13">
        <w:rPr>
          <w:noProof/>
        </w:rPr>
        <w:drawing>
          <wp:inline distT="0" distB="0" distL="0" distR="0" wp14:anchorId="2AB4C051" wp14:editId="04000A67">
            <wp:extent cx="2790825" cy="3719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53" cy="37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20E13">
        <w:rPr>
          <w:noProof/>
        </w:rPr>
        <w:drawing>
          <wp:inline distT="0" distB="0" distL="0" distR="0" wp14:anchorId="293B7A4F" wp14:editId="05903980">
            <wp:extent cx="2419350" cy="32298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76" cy="33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B61"/>
    <w:multiLevelType w:val="hybridMultilevel"/>
    <w:tmpl w:val="FFB6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42"/>
    <w:rsid w:val="000152EF"/>
    <w:rsid w:val="0030320F"/>
    <w:rsid w:val="00370EC6"/>
    <w:rsid w:val="003B78F0"/>
    <w:rsid w:val="003E3023"/>
    <w:rsid w:val="004278C3"/>
    <w:rsid w:val="004B14FD"/>
    <w:rsid w:val="004F5A42"/>
    <w:rsid w:val="007A5381"/>
    <w:rsid w:val="009570DC"/>
    <w:rsid w:val="00A121E8"/>
    <w:rsid w:val="00A20E13"/>
    <w:rsid w:val="00B04F00"/>
    <w:rsid w:val="00B1213F"/>
    <w:rsid w:val="00BB5858"/>
    <w:rsid w:val="00CD0A50"/>
    <w:rsid w:val="00E64BB1"/>
    <w:rsid w:val="00E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C8F2"/>
  <w15:chartTrackingRefBased/>
  <w15:docId w15:val="{366C10B5-2913-4D2F-BD00-A1ED99E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Clare</dc:creator>
  <cp:keywords/>
  <dc:description/>
  <cp:lastModifiedBy>Jamie Clare</cp:lastModifiedBy>
  <cp:revision>14</cp:revision>
  <dcterms:created xsi:type="dcterms:W3CDTF">2020-01-27T15:16:00Z</dcterms:created>
  <dcterms:modified xsi:type="dcterms:W3CDTF">2020-01-27T16:08:00Z</dcterms:modified>
</cp:coreProperties>
</file>